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90" w:rsidRDefault="00654890" w:rsidP="00654890">
      <w:r>
        <w:t xml:space="preserve">Når du færdes på nettet, gemmes cookies på din computer. Det gælder også, når du besøger </w:t>
      </w:r>
      <w:r w:rsidR="002D724B">
        <w:t>foredragstjenesten</w:t>
      </w:r>
      <w:r w:rsidR="00D0036F">
        <w:t>.dk</w:t>
      </w:r>
      <w:r>
        <w:t>. Herunder kan du læse mere om cookies, hvordan vi bruger dem og om lovgivning på området.</w:t>
      </w:r>
    </w:p>
    <w:p w:rsidR="00654890" w:rsidRDefault="00654890" w:rsidP="00654890"/>
    <w:p w:rsidR="00ED7317" w:rsidRDefault="00654890" w:rsidP="00654890">
      <w:pPr>
        <w:rPr>
          <w:b/>
        </w:rPr>
      </w:pPr>
      <w:r w:rsidRPr="00ED7317">
        <w:rPr>
          <w:b/>
        </w:rPr>
        <w:t>Hjemmesidens ejer og kontaktoplysninger:</w:t>
      </w:r>
    </w:p>
    <w:p w:rsidR="00654890" w:rsidRDefault="00ED7317" w:rsidP="00654890">
      <w:r>
        <w:t xml:space="preserve"> </w:t>
      </w:r>
    </w:p>
    <w:p w:rsidR="00654890" w:rsidRDefault="00654890" w:rsidP="00654890">
      <w:r>
        <w:t>Denne hjemmeside er drevet og ejet af:</w:t>
      </w:r>
    </w:p>
    <w:p w:rsidR="00654890" w:rsidRPr="003E103B" w:rsidRDefault="00654890" w:rsidP="00654890"/>
    <w:p w:rsidR="0027799C" w:rsidRPr="002D724B" w:rsidRDefault="002D724B" w:rsidP="0027799C">
      <w:r w:rsidRPr="002D724B">
        <w:t>Foredragstjenesten.dk</w:t>
      </w:r>
    </w:p>
    <w:p w:rsidR="0027799C" w:rsidRPr="002D724B" w:rsidRDefault="002D724B" w:rsidP="0027799C">
      <w:r w:rsidRPr="002D724B">
        <w:t>Wilkensvej 8</w:t>
      </w:r>
    </w:p>
    <w:p w:rsidR="0027799C" w:rsidRPr="002D724B" w:rsidRDefault="002D724B" w:rsidP="0027799C">
      <w:r w:rsidRPr="002D724B">
        <w:t xml:space="preserve">2100 </w:t>
      </w:r>
      <w:proofErr w:type="spellStart"/>
      <w:r w:rsidRPr="002D724B">
        <w:t>Frederik</w:t>
      </w:r>
      <w:r>
        <w:t>berg</w:t>
      </w:r>
      <w:proofErr w:type="spellEnd"/>
    </w:p>
    <w:p w:rsidR="0027799C" w:rsidRPr="002D724B" w:rsidRDefault="0027799C" w:rsidP="0027799C">
      <w:r w:rsidRPr="002D724B">
        <w:t xml:space="preserve">Tlf. nr.: </w:t>
      </w:r>
      <w:r w:rsidR="002D724B">
        <w:t>+4526161818</w:t>
      </w:r>
    </w:p>
    <w:p w:rsidR="0027799C" w:rsidRPr="0027799C" w:rsidRDefault="0027799C" w:rsidP="0027799C">
      <w:pPr>
        <w:rPr>
          <w:lang w:val="en-US"/>
        </w:rPr>
      </w:pPr>
      <w:r w:rsidRPr="0027799C">
        <w:rPr>
          <w:lang w:val="en-US"/>
        </w:rPr>
        <w:t xml:space="preserve">E-mail: </w:t>
      </w:r>
      <w:r w:rsidR="002D724B">
        <w:rPr>
          <w:lang w:val="en-US"/>
        </w:rPr>
        <w:t>info</w:t>
      </w:r>
      <w:r w:rsidRPr="0027799C">
        <w:rPr>
          <w:lang w:val="en-US"/>
        </w:rPr>
        <w:t>@</w:t>
      </w:r>
      <w:r w:rsidR="002D724B">
        <w:rPr>
          <w:lang w:val="en-US"/>
        </w:rPr>
        <w:t>foredragstjenesten</w:t>
      </w:r>
      <w:r w:rsidRPr="0027799C">
        <w:rPr>
          <w:lang w:val="en-US"/>
        </w:rPr>
        <w:t>.d</w:t>
      </w:r>
      <w:r w:rsidR="002D724B">
        <w:rPr>
          <w:lang w:val="en-US"/>
        </w:rPr>
        <w:t>k</w:t>
      </w:r>
    </w:p>
    <w:p w:rsidR="00654890" w:rsidRPr="002D724B" w:rsidRDefault="00654890" w:rsidP="00654890">
      <w:pPr>
        <w:rPr>
          <w:b/>
          <w:lang w:val="en-US"/>
        </w:rPr>
      </w:pPr>
    </w:p>
    <w:p w:rsidR="00654890" w:rsidRPr="00654890" w:rsidRDefault="00654890" w:rsidP="00654890">
      <w:pPr>
        <w:rPr>
          <w:b/>
        </w:rPr>
      </w:pPr>
      <w:r w:rsidRPr="00654890">
        <w:rPr>
          <w:b/>
        </w:rPr>
        <w:t>Cookies</w:t>
      </w:r>
    </w:p>
    <w:p w:rsidR="00654890" w:rsidRDefault="00654890" w:rsidP="00654890"/>
    <w:p w:rsidR="00654890" w:rsidRDefault="00654890" w:rsidP="00654890">
      <w:r>
        <w:t>Cookies er små tekstfiler, der indeholder bogstaver og tal som sættes på din computer eller anden enhed. Cookies sættes, når du besøger et websted, der bruger cookies og de kan bruges til at holde styr på, hvilke sider du har besøgt. De kan hjælpe dig til at fortsætte, hvor du slap, eller de kan huske dine sprogindstillinger eller andre præferencer. Derudover kan de indsamle statistik til os om din adfærd.</w:t>
      </w:r>
    </w:p>
    <w:p w:rsidR="00654890" w:rsidRDefault="00654890" w:rsidP="00654890"/>
    <w:p w:rsidR="00654890" w:rsidRDefault="00654890" w:rsidP="00654890">
      <w:r>
        <w:t xml:space="preserve">Cookies er vigtige for os, for de hjælper til at gøre vores online-tjenester lettere at bruge, til at følge med i hvordan vores website bruges, og til at hjælpe os med at levere den bedste service til dig. Vi bruger desuden cookies til at sørge for, at vores markedsføring er relevant. Det vil sige, at vi bruger cookies til at præsentere annoncer for dig og andre, der interesserer sig særligt for de emner, vi annoncerer for. </w:t>
      </w:r>
    </w:p>
    <w:p w:rsidR="00654890" w:rsidRDefault="00654890" w:rsidP="00654890"/>
    <w:p w:rsidR="00654890" w:rsidRPr="00654890" w:rsidRDefault="00654890" w:rsidP="00654890">
      <w:pPr>
        <w:rPr>
          <w:b/>
        </w:rPr>
      </w:pPr>
      <w:r w:rsidRPr="00654890">
        <w:rPr>
          <w:b/>
        </w:rPr>
        <w:t>Du skal acceptere vores cookiepolitik</w:t>
      </w:r>
    </w:p>
    <w:p w:rsidR="00654890" w:rsidRDefault="00654890" w:rsidP="00654890"/>
    <w:p w:rsidR="00654890" w:rsidRDefault="00654890" w:rsidP="00654890">
      <w:r>
        <w:t xml:space="preserve">EU har vedtaget regler for, hvordan hjemmesider må registrere din adfærd, og hvordan man skal informere om cookies. Reglerne betyder, at du som </w:t>
      </w:r>
      <w:proofErr w:type="gramStart"/>
      <w:r>
        <w:t xml:space="preserve">bruger </w:t>
      </w:r>
      <w:r w:rsidR="002D724B">
        <w:t>altid</w:t>
      </w:r>
      <w:proofErr w:type="gramEnd"/>
      <w:r w:rsidR="002D724B">
        <w:t>,</w:t>
      </w:r>
      <w:r>
        <w:t xml:space="preserve"> skal informeres om, hvilke cookies et website i Danmark bruger – og acceptere brugen af dem. Derfor var der, da du først kom ind på </w:t>
      </w:r>
      <w:r w:rsidR="002D724B">
        <w:t>foredragstjenesten</w:t>
      </w:r>
      <w:r w:rsidR="00D0036F">
        <w:t>.dk</w:t>
      </w:r>
      <w:r>
        <w:t xml:space="preserve"> en pop-up med information om vores cookie-politik.</w:t>
      </w:r>
    </w:p>
    <w:p w:rsidR="00654890" w:rsidRDefault="00654890" w:rsidP="00654890">
      <w:r>
        <w:t>Du kan acceptere vores cookiepolitik ved enten at begynde at bruge hjemmesiden eller ved at klikke på knappen "OK" i pop-</w:t>
      </w:r>
      <w:proofErr w:type="spellStart"/>
      <w:r>
        <w:t>up'en</w:t>
      </w:r>
      <w:proofErr w:type="spellEnd"/>
      <w:r>
        <w:t>.</w:t>
      </w:r>
    </w:p>
    <w:p w:rsidR="00654890" w:rsidRDefault="00654890" w:rsidP="00654890"/>
    <w:p w:rsidR="00654890" w:rsidRDefault="00654890" w:rsidP="00654890">
      <w:r>
        <w:t>Hvis du ikke ønsker at acceptere cookiepolitikken, kan du desværre ikke bruge hjemmesiden.</w:t>
      </w:r>
    </w:p>
    <w:p w:rsidR="00654890" w:rsidRDefault="00654890" w:rsidP="00654890">
      <w:r>
        <w:t xml:space="preserve">Hvis du fortryder din accept, kan du til enhver tid tilbagekalde dit samtykke ved at gå ind i din webbrowsers indstillinger og slette dine cookies. Næste gang du besøger </w:t>
      </w:r>
      <w:r w:rsidR="002D724B">
        <w:t>foredragstjenesten</w:t>
      </w:r>
      <w:r w:rsidR="00D0036F">
        <w:t>.dk</w:t>
      </w:r>
      <w:r>
        <w:t xml:space="preserve">, vil du skulle tage stilling til vores cookiepolitik igen. Forskellige webbrowsere kan bruge forskellige metoder til håndtering af cookies. Nedenfor finder du links til vejledninger fra de mest udbredte webbrowsere.  </w:t>
      </w:r>
    </w:p>
    <w:p w:rsidR="00654890" w:rsidRDefault="00654890" w:rsidP="00654890"/>
    <w:p w:rsidR="00654890" w:rsidRDefault="00654890" w:rsidP="00654890">
      <w:r>
        <w:t>Følg vejledningen fra webbrowserproducenterne for at konfigurere dine browser-indstillinger.</w:t>
      </w:r>
    </w:p>
    <w:p w:rsidR="00654890" w:rsidRPr="003E103B" w:rsidRDefault="00654890" w:rsidP="00654890"/>
    <w:p w:rsidR="00654890" w:rsidRPr="00654890" w:rsidRDefault="002D724B" w:rsidP="00654890">
      <w:pPr>
        <w:rPr>
          <w:lang w:val="en-US"/>
        </w:rPr>
      </w:pPr>
      <w:hyperlink r:id="rId5" w:history="1">
        <w:r w:rsidR="00654890" w:rsidRPr="0006630F">
          <w:rPr>
            <w:rStyle w:val="Hyperlink"/>
            <w:lang w:val="en-US"/>
          </w:rPr>
          <w:t>Microsoft Internet Explorer (IE)</w:t>
        </w:r>
      </w:hyperlink>
    </w:p>
    <w:p w:rsidR="00654890" w:rsidRPr="00654890" w:rsidRDefault="002D724B" w:rsidP="00654890">
      <w:pPr>
        <w:rPr>
          <w:lang w:val="en-US"/>
        </w:rPr>
      </w:pPr>
      <w:hyperlink r:id="rId6" w:history="1">
        <w:r w:rsidR="00654890" w:rsidRPr="0006630F">
          <w:rPr>
            <w:rStyle w:val="Hyperlink"/>
            <w:lang w:val="en-US"/>
          </w:rPr>
          <w:t>Google Chrome</w:t>
        </w:r>
      </w:hyperlink>
    </w:p>
    <w:p w:rsidR="00654890" w:rsidRDefault="002D724B" w:rsidP="00654890">
      <w:hyperlink r:id="rId7" w:history="1">
        <w:r w:rsidR="00654890" w:rsidRPr="0006630F">
          <w:rPr>
            <w:rStyle w:val="Hyperlink"/>
          </w:rPr>
          <w:t>Safari</w:t>
        </w:r>
      </w:hyperlink>
    </w:p>
    <w:p w:rsidR="00654890" w:rsidRDefault="002D724B" w:rsidP="00654890">
      <w:hyperlink r:id="rId8" w:history="1">
        <w:proofErr w:type="spellStart"/>
        <w:r w:rsidR="00654890" w:rsidRPr="0006630F">
          <w:rPr>
            <w:rStyle w:val="Hyperlink"/>
          </w:rPr>
          <w:t>Firefox</w:t>
        </w:r>
        <w:proofErr w:type="spellEnd"/>
      </w:hyperlink>
      <w:r w:rsidR="00654890">
        <w:t xml:space="preserve"> </w:t>
      </w:r>
    </w:p>
    <w:p w:rsidR="00654890" w:rsidRDefault="00654890" w:rsidP="00654890"/>
    <w:p w:rsidR="00654890" w:rsidRDefault="00654890" w:rsidP="00654890">
      <w:r>
        <w:t>Instruktionerne ovenfor er links direkte til webbrowserproducenten – Ingen former for ansvar kan gøres gældende over for os, hvis de er urigtige.</w:t>
      </w:r>
    </w:p>
    <w:p w:rsidR="00654890" w:rsidRDefault="00654890" w:rsidP="00654890"/>
    <w:p w:rsidR="00654890" w:rsidRDefault="00654890" w:rsidP="00654890">
      <w:r>
        <w:t xml:space="preserve">Denne cookiepolitik kan til enhver tid tilgås på </w:t>
      </w:r>
      <w:r w:rsidR="002D724B">
        <w:t>foredragstjenesten</w:t>
      </w:r>
      <w:r w:rsidR="00D0036F">
        <w:t>.dk</w:t>
      </w:r>
      <w:r>
        <w:t xml:space="preserve">/cookiepolitik. Brugen af cookies kan medføre behandling af personoplysninger, og vi anbefaler derfor, at du læser vores privatlivspolitik, der til enhver tid kan tilgås på </w:t>
      </w:r>
      <w:r w:rsidR="002D724B">
        <w:t>foredragstjenesten</w:t>
      </w:r>
      <w:r w:rsidR="00D0036F">
        <w:t>.dk</w:t>
      </w:r>
      <w:r>
        <w:t>/p</w:t>
      </w:r>
      <w:r w:rsidR="00D0036F">
        <w:t>ersondata</w:t>
      </w:r>
      <w:r>
        <w:t>politik.</w:t>
      </w:r>
    </w:p>
    <w:p w:rsidR="00654890" w:rsidRDefault="00654890" w:rsidP="00654890"/>
    <w:p w:rsidR="00654890" w:rsidRPr="00654890" w:rsidRDefault="00654890" w:rsidP="00654890">
      <w:pPr>
        <w:rPr>
          <w:b/>
        </w:rPr>
      </w:pPr>
      <w:r w:rsidRPr="00654890">
        <w:rPr>
          <w:b/>
        </w:rPr>
        <w:t xml:space="preserve">Cookies på </w:t>
      </w:r>
      <w:r w:rsidR="002D724B">
        <w:rPr>
          <w:b/>
        </w:rPr>
        <w:t>foredragstjenesten</w:t>
      </w:r>
      <w:r w:rsidR="00D0036F">
        <w:rPr>
          <w:b/>
        </w:rPr>
        <w:t>.dk</w:t>
      </w:r>
    </w:p>
    <w:p w:rsidR="00654890" w:rsidRDefault="00654890" w:rsidP="00654890"/>
    <w:p w:rsidR="00654890" w:rsidRDefault="00654890" w:rsidP="00654890">
      <w:r>
        <w:t>For at gøre det lettere for dig at overskue har vi udarbejdet en Cookiedeklaration som du kan se nedenfor.</w:t>
      </w:r>
      <w:bookmarkStart w:id="0" w:name="_GoBack"/>
      <w:bookmarkEnd w:id="0"/>
    </w:p>
    <w:p w:rsidR="00654890" w:rsidRDefault="00654890" w:rsidP="00654890"/>
    <w:p w:rsidR="00654890" w:rsidRDefault="00654890" w:rsidP="00654890">
      <w:r>
        <w:t>Oplysningerne i Cookiedeklarationen er givet på en åben og gennemsigtig måde, så du tydeligt kan se, hvordan cookies bruges til at gøre dit besøg på websitet bedre og så du kan træffe et informeret valg om at tillade deres anvendelse.</w:t>
      </w:r>
    </w:p>
    <w:p w:rsidR="00654890" w:rsidRDefault="00654890" w:rsidP="00654890"/>
    <w:p w:rsidR="00654890" w:rsidRDefault="00654890" w:rsidP="00654890">
      <w:r>
        <w:t xml:space="preserve">Hvis du alligevel ønsker at styre eller fjerne cookies, så kan du gøre det via indstillingerne i din webbrowser, følg vejledningen fra din webbrowserproducent ovenfor. Vær opmærksom på, at det kan påvirke funktionaliteten af et website, hvis du fravælger cookies. Mange af de interaktive funktioner, som websitet tilbyder, er afhængige af cookies, og blokering eller sletning af cookies kan forhindre de funktioner i at virke eller reducere deres anvendelighed. </w:t>
      </w:r>
    </w:p>
    <w:p w:rsidR="00654890" w:rsidRDefault="00654890" w:rsidP="00654890"/>
    <w:p w:rsidR="00654890" w:rsidRDefault="00654890" w:rsidP="00654890">
      <w:r>
        <w:t xml:space="preserve">Cookiedeklarationen for </w:t>
      </w:r>
      <w:r w:rsidR="002D724B">
        <w:t>foredragstjenesten</w:t>
      </w:r>
      <w:r w:rsidR="00D0036F">
        <w:t>.dk</w:t>
      </w:r>
      <w:r>
        <w:t xml:space="preserve"> opdateres løbende. Hvis du har nogen spørgsmål, så skriv til </w:t>
      </w:r>
      <w:r w:rsidR="002D724B">
        <w:t>Foredragstjenesten.dk</w:t>
      </w:r>
      <w:r w:rsidR="00D0036F">
        <w:t xml:space="preserve"> på </w:t>
      </w:r>
      <w:r w:rsidR="002D724B">
        <w:t>info</w:t>
      </w:r>
      <w:r w:rsidR="003E103B">
        <w:t>@</w:t>
      </w:r>
      <w:r w:rsidR="002D724B">
        <w:t>foredragstjenesten</w:t>
      </w:r>
      <w:r w:rsidR="00D0036F">
        <w:t>.dk</w:t>
      </w:r>
    </w:p>
    <w:p w:rsidR="00654890" w:rsidRDefault="00654890" w:rsidP="00654890"/>
    <w:p w:rsidR="00654890" w:rsidRPr="00654890" w:rsidRDefault="00654890" w:rsidP="00654890">
      <w:pPr>
        <w:rPr>
          <w:b/>
          <w:lang w:val="en-US"/>
        </w:rPr>
      </w:pPr>
      <w:r w:rsidRPr="00654890">
        <w:rPr>
          <w:b/>
          <w:lang w:val="en-US"/>
        </w:rPr>
        <w:t xml:space="preserve">Google Webtools (Analytics, </w:t>
      </w:r>
      <w:proofErr w:type="spellStart"/>
      <w:r w:rsidRPr="00654890">
        <w:rPr>
          <w:b/>
          <w:lang w:val="en-US"/>
        </w:rPr>
        <w:t>Adwords</w:t>
      </w:r>
      <w:proofErr w:type="spellEnd"/>
      <w:r w:rsidRPr="00654890">
        <w:rPr>
          <w:b/>
          <w:lang w:val="en-US"/>
        </w:rPr>
        <w:t>, Search Console, Tag Manager, YouTube)</w:t>
      </w:r>
    </w:p>
    <w:p w:rsidR="00654890" w:rsidRPr="00654890" w:rsidRDefault="00654890" w:rsidP="00654890">
      <w:pPr>
        <w:rPr>
          <w:lang w:val="en-US"/>
        </w:rPr>
      </w:pPr>
    </w:p>
    <w:p w:rsidR="00654890" w:rsidRDefault="00654890" w:rsidP="00654890">
      <w:r>
        <w:t xml:space="preserve">Formålet er at optimere brugeroplevelsen og hjemmesidens funktion, samt foretage målrettet markedsføring, herunder </w:t>
      </w:r>
      <w:proofErr w:type="spellStart"/>
      <w:r>
        <w:t>retargeting</w:t>
      </w:r>
      <w:proofErr w:type="spellEnd"/>
      <w:r>
        <w:t xml:space="preserve">. Denne behandling af oplysninger er nødvendig for, at vi kan varetage vores interesser i at forbedre hjemmesiden samt vise dig relevante tilbud. </w:t>
      </w:r>
    </w:p>
    <w:p w:rsidR="00654890" w:rsidRDefault="00654890" w:rsidP="00654890">
      <w:r>
        <w:t>Alle oplysninger om din brug af hjemmesiden slettes 2 år efter du sidst har brugt hjemmesiden.</w:t>
      </w:r>
    </w:p>
    <w:p w:rsidR="00654890" w:rsidRDefault="00654890" w:rsidP="00654890"/>
    <w:p w:rsidR="00654890" w:rsidRPr="00654890" w:rsidRDefault="00654890" w:rsidP="00654890">
      <w:pPr>
        <w:rPr>
          <w:b/>
        </w:rPr>
      </w:pPr>
      <w:r w:rsidRPr="00654890">
        <w:rPr>
          <w:b/>
        </w:rPr>
        <w:t xml:space="preserve">Facebook (Facebook, </w:t>
      </w:r>
      <w:proofErr w:type="spellStart"/>
      <w:r w:rsidRPr="00654890">
        <w:rPr>
          <w:b/>
        </w:rPr>
        <w:t>Instagram</w:t>
      </w:r>
      <w:proofErr w:type="spellEnd"/>
      <w:r w:rsidRPr="00654890">
        <w:rPr>
          <w:b/>
        </w:rPr>
        <w:t>)</w:t>
      </w:r>
    </w:p>
    <w:p w:rsidR="00654890" w:rsidRDefault="00654890" w:rsidP="00654890"/>
    <w:p w:rsidR="00654890" w:rsidRDefault="00654890" w:rsidP="00654890">
      <w:r>
        <w:t xml:space="preserve">Formålet er at optimere brugeroplevelsen og hjemmesidens funktion, samt foretage målrettet markedsføring, herunder </w:t>
      </w:r>
      <w:proofErr w:type="spellStart"/>
      <w:r>
        <w:t>retargeting</w:t>
      </w:r>
      <w:proofErr w:type="spellEnd"/>
      <w:r>
        <w:t xml:space="preserve">. Denne behandling af oplysninger er nødvendig for, at vi kan varetage vores interesser i at forbedre hjemmesiden samt vise dig relevante tilbud. </w:t>
      </w:r>
    </w:p>
    <w:p w:rsidR="00654890" w:rsidRDefault="00654890" w:rsidP="00654890">
      <w:r>
        <w:t>Alle oplysninger om din brug af hjemmesiden slettes 2 år efter du sidst har brugt hjemmesiden.</w:t>
      </w:r>
    </w:p>
    <w:p w:rsidR="00654890" w:rsidRDefault="00654890" w:rsidP="00654890">
      <w:r>
        <w:t>tilbud. Alle oplysninger om din brug af hjemmesiden slettes 2 år efter du sidst har brugt hjemmesiden, eller ved afmelding af nyhedsbrev.</w:t>
      </w:r>
    </w:p>
    <w:p w:rsidR="00654890" w:rsidRDefault="00654890" w:rsidP="00654890"/>
    <w:p w:rsidR="00654890" w:rsidRDefault="00654890" w:rsidP="00654890"/>
    <w:p w:rsidR="00FB4F4C" w:rsidRDefault="00654890" w:rsidP="00654890">
      <w:r>
        <w:t xml:space="preserve">Dit samtykke gælder for følgende domæner: </w:t>
      </w:r>
      <w:r w:rsidR="002D724B">
        <w:t>foredragstjenesten</w:t>
      </w:r>
      <w:r w:rsidR="00D0036F">
        <w:t>.dk</w:t>
      </w:r>
    </w:p>
    <w:sectPr w:rsidR="00FB4F4C" w:rsidSect="006850B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365B"/>
    <w:multiLevelType w:val="multilevel"/>
    <w:tmpl w:val="34FC05F6"/>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num w:numId="1">
    <w:abstractNumId w:val="0"/>
  </w:num>
  <w:num w:numId="2">
    <w:abstractNumId w:val="0"/>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72"/>
    <w:rsid w:val="0006630F"/>
    <w:rsid w:val="000F624F"/>
    <w:rsid w:val="00105545"/>
    <w:rsid w:val="00146FC3"/>
    <w:rsid w:val="0021578C"/>
    <w:rsid w:val="00223A55"/>
    <w:rsid w:val="0027799C"/>
    <w:rsid w:val="002D724B"/>
    <w:rsid w:val="003E103B"/>
    <w:rsid w:val="00453767"/>
    <w:rsid w:val="00497315"/>
    <w:rsid w:val="004E600A"/>
    <w:rsid w:val="004E7772"/>
    <w:rsid w:val="00654890"/>
    <w:rsid w:val="006850B0"/>
    <w:rsid w:val="006F7E0A"/>
    <w:rsid w:val="0072223E"/>
    <w:rsid w:val="00855DC4"/>
    <w:rsid w:val="008752B4"/>
    <w:rsid w:val="008B6A5C"/>
    <w:rsid w:val="00946C27"/>
    <w:rsid w:val="00A03BB6"/>
    <w:rsid w:val="00A966E2"/>
    <w:rsid w:val="00AC6180"/>
    <w:rsid w:val="00AD1EC6"/>
    <w:rsid w:val="00BB4EC1"/>
    <w:rsid w:val="00CE311E"/>
    <w:rsid w:val="00D0036F"/>
    <w:rsid w:val="00E70F63"/>
    <w:rsid w:val="00ED7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9857947"/>
  <w15:chartTrackingRefBased/>
  <w15:docId w15:val="{B7427DB9-5DC5-BA41-B9E5-9209164C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63"/>
    <w:rPr>
      <w:rFonts w:ascii="Times New Roman" w:eastAsia="Times New Roman" w:hAnsi="Times New Roman" w:cs="Times New Roman"/>
      <w:lang w:eastAsia="da-DK"/>
    </w:rPr>
  </w:style>
  <w:style w:type="paragraph" w:styleId="Overskrift2">
    <w:name w:val="heading 2"/>
    <w:basedOn w:val="Normal"/>
    <w:link w:val="Overskrift2Tegn"/>
    <w:uiPriority w:val="9"/>
    <w:qFormat/>
    <w:rsid w:val="004E7772"/>
    <w:pPr>
      <w:spacing w:before="100" w:beforeAutospacing="1" w:after="100" w:afterAutospacing="1"/>
      <w:outlineLvl w:val="1"/>
    </w:pPr>
    <w:rPr>
      <w:b/>
      <w:bCs/>
      <w:sz w:val="36"/>
      <w:szCs w:val="36"/>
    </w:rPr>
  </w:style>
  <w:style w:type="paragraph" w:styleId="Overskrift4">
    <w:name w:val="heading 4"/>
    <w:basedOn w:val="Normal"/>
    <w:next w:val="Normal"/>
    <w:link w:val="Overskrift4Tegn"/>
    <w:uiPriority w:val="9"/>
    <w:semiHidden/>
    <w:unhideWhenUsed/>
    <w:qFormat/>
    <w:rsid w:val="00E70F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E7772"/>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4E7772"/>
    <w:pPr>
      <w:spacing w:before="100" w:beforeAutospacing="1" w:after="100" w:afterAutospacing="1"/>
    </w:pPr>
  </w:style>
  <w:style w:type="character" w:styleId="Hyperlink">
    <w:name w:val="Hyperlink"/>
    <w:basedOn w:val="Standardskrifttypeiafsnit"/>
    <w:uiPriority w:val="99"/>
    <w:unhideWhenUsed/>
    <w:rsid w:val="004E7772"/>
    <w:rPr>
      <w:color w:val="0000FF"/>
      <w:u w:val="single"/>
    </w:rPr>
  </w:style>
  <w:style w:type="character" w:customStyle="1" w:styleId="apple-converted-space">
    <w:name w:val="apple-converted-space"/>
    <w:basedOn w:val="Standardskrifttypeiafsnit"/>
    <w:rsid w:val="004E7772"/>
  </w:style>
  <w:style w:type="character" w:styleId="Strk">
    <w:name w:val="Strong"/>
    <w:basedOn w:val="Standardskrifttypeiafsnit"/>
    <w:uiPriority w:val="22"/>
    <w:qFormat/>
    <w:rsid w:val="004E7772"/>
    <w:rPr>
      <w:b/>
      <w:bCs/>
    </w:rPr>
  </w:style>
  <w:style w:type="paragraph" w:customStyle="1" w:styleId="BBHeading1">
    <w:name w:val="B&amp;B Heading 1"/>
    <w:basedOn w:val="Brdtekst"/>
    <w:next w:val="Normal"/>
    <w:uiPriority w:val="9"/>
    <w:qFormat/>
    <w:rsid w:val="00BB4EC1"/>
    <w:pPr>
      <w:keepNext/>
      <w:numPr>
        <w:numId w:val="1"/>
      </w:numPr>
      <w:tabs>
        <w:tab w:val="num" w:pos="360"/>
      </w:tabs>
      <w:spacing w:after="200" w:line="276" w:lineRule="auto"/>
      <w:ind w:left="0" w:firstLine="0"/>
      <w:jc w:val="both"/>
      <w:outlineLvl w:val="0"/>
    </w:pPr>
    <w:rPr>
      <w:b/>
      <w:caps/>
      <w:sz w:val="22"/>
      <w:szCs w:val="22"/>
      <w:lang w:val="en-US"/>
    </w:rPr>
  </w:style>
  <w:style w:type="paragraph" w:customStyle="1" w:styleId="BBClause2">
    <w:name w:val="B&amp;B Clause 2"/>
    <w:basedOn w:val="Brdtekst"/>
    <w:uiPriority w:val="29"/>
    <w:qFormat/>
    <w:rsid w:val="00BB4EC1"/>
    <w:pPr>
      <w:numPr>
        <w:ilvl w:val="1"/>
        <w:numId w:val="1"/>
      </w:numPr>
      <w:tabs>
        <w:tab w:val="num" w:pos="360"/>
      </w:tabs>
      <w:spacing w:after="200" w:line="276" w:lineRule="auto"/>
      <w:ind w:left="0" w:firstLine="0"/>
      <w:jc w:val="both"/>
    </w:pPr>
    <w:rPr>
      <w:sz w:val="22"/>
      <w:szCs w:val="22"/>
      <w:lang w:val="en-US"/>
    </w:rPr>
  </w:style>
  <w:style w:type="paragraph" w:customStyle="1" w:styleId="BBClause3">
    <w:name w:val="B&amp;B Clause 3"/>
    <w:basedOn w:val="Brdtekst"/>
    <w:uiPriority w:val="29"/>
    <w:qFormat/>
    <w:rsid w:val="00BB4EC1"/>
    <w:pPr>
      <w:numPr>
        <w:ilvl w:val="2"/>
        <w:numId w:val="1"/>
      </w:numPr>
      <w:tabs>
        <w:tab w:val="clear" w:pos="1622"/>
        <w:tab w:val="num" w:pos="360"/>
      </w:tabs>
      <w:spacing w:after="200" w:line="276" w:lineRule="auto"/>
      <w:ind w:left="0" w:firstLine="0"/>
      <w:jc w:val="both"/>
    </w:pPr>
    <w:rPr>
      <w:sz w:val="22"/>
      <w:szCs w:val="22"/>
      <w:lang w:val="en-US"/>
    </w:rPr>
  </w:style>
  <w:style w:type="paragraph" w:customStyle="1" w:styleId="BBClause4">
    <w:name w:val="B&amp;B Clause 4"/>
    <w:basedOn w:val="Brdtekst"/>
    <w:uiPriority w:val="29"/>
    <w:qFormat/>
    <w:rsid w:val="00BB4EC1"/>
    <w:pPr>
      <w:numPr>
        <w:ilvl w:val="3"/>
        <w:numId w:val="1"/>
      </w:numPr>
      <w:tabs>
        <w:tab w:val="clear" w:pos="2699"/>
        <w:tab w:val="num" w:pos="360"/>
      </w:tabs>
      <w:spacing w:after="200" w:line="276" w:lineRule="auto"/>
      <w:ind w:left="0" w:firstLine="0"/>
      <w:jc w:val="both"/>
    </w:pPr>
    <w:rPr>
      <w:sz w:val="22"/>
      <w:szCs w:val="22"/>
      <w:lang w:val="en-US"/>
    </w:rPr>
  </w:style>
  <w:style w:type="paragraph" w:customStyle="1" w:styleId="BBClause5">
    <w:name w:val="B&amp;B Clause 5"/>
    <w:basedOn w:val="Brdtekst"/>
    <w:uiPriority w:val="29"/>
    <w:rsid w:val="00BB4EC1"/>
    <w:pPr>
      <w:numPr>
        <w:ilvl w:val="4"/>
        <w:numId w:val="1"/>
      </w:numPr>
      <w:tabs>
        <w:tab w:val="clear" w:pos="2699"/>
        <w:tab w:val="num" w:pos="360"/>
      </w:tabs>
      <w:spacing w:after="200" w:line="276" w:lineRule="auto"/>
      <w:ind w:left="0" w:firstLine="0"/>
      <w:jc w:val="both"/>
    </w:pPr>
    <w:rPr>
      <w:sz w:val="22"/>
      <w:szCs w:val="22"/>
      <w:lang w:val="en-US"/>
    </w:rPr>
  </w:style>
  <w:style w:type="paragraph" w:customStyle="1" w:styleId="BBClause6">
    <w:name w:val="B&amp;B Clause 6"/>
    <w:basedOn w:val="Brdtekst"/>
    <w:uiPriority w:val="29"/>
    <w:rsid w:val="00BB4EC1"/>
    <w:pPr>
      <w:numPr>
        <w:ilvl w:val="5"/>
        <w:numId w:val="1"/>
      </w:numPr>
      <w:tabs>
        <w:tab w:val="clear" w:pos="3238"/>
        <w:tab w:val="num" w:pos="360"/>
      </w:tabs>
      <w:spacing w:after="200" w:line="276" w:lineRule="auto"/>
      <w:ind w:left="0" w:firstLine="0"/>
      <w:jc w:val="both"/>
    </w:pPr>
    <w:rPr>
      <w:sz w:val="22"/>
      <w:szCs w:val="22"/>
      <w:lang w:val="en-US"/>
    </w:rPr>
  </w:style>
  <w:style w:type="paragraph" w:customStyle="1" w:styleId="BBClause7">
    <w:name w:val="B&amp;B Clause 7"/>
    <w:basedOn w:val="Brdtekst"/>
    <w:uiPriority w:val="29"/>
    <w:rsid w:val="00BB4EC1"/>
    <w:pPr>
      <w:numPr>
        <w:ilvl w:val="6"/>
        <w:numId w:val="1"/>
      </w:numPr>
      <w:tabs>
        <w:tab w:val="clear" w:pos="3912"/>
        <w:tab w:val="num" w:pos="360"/>
      </w:tabs>
      <w:spacing w:after="200" w:line="276" w:lineRule="auto"/>
      <w:ind w:left="0" w:firstLine="0"/>
      <w:jc w:val="both"/>
    </w:pPr>
    <w:rPr>
      <w:sz w:val="22"/>
      <w:szCs w:val="22"/>
      <w:lang w:val="en-US"/>
    </w:rPr>
  </w:style>
  <w:style w:type="paragraph" w:customStyle="1" w:styleId="BBClause8">
    <w:name w:val="B&amp;B Clause 8"/>
    <w:basedOn w:val="Brdtekst"/>
    <w:uiPriority w:val="29"/>
    <w:rsid w:val="00BB4EC1"/>
    <w:pPr>
      <w:numPr>
        <w:ilvl w:val="7"/>
        <w:numId w:val="1"/>
      </w:numPr>
      <w:tabs>
        <w:tab w:val="clear" w:pos="4587"/>
        <w:tab w:val="num" w:pos="360"/>
      </w:tabs>
      <w:spacing w:after="200" w:line="276" w:lineRule="auto"/>
      <w:ind w:left="0" w:firstLine="0"/>
      <w:jc w:val="both"/>
    </w:pPr>
    <w:rPr>
      <w:sz w:val="22"/>
      <w:szCs w:val="22"/>
      <w:lang w:val="en-US"/>
    </w:rPr>
  </w:style>
  <w:style w:type="paragraph" w:customStyle="1" w:styleId="BBClause9">
    <w:name w:val="B&amp;B Clause 9"/>
    <w:basedOn w:val="Brdtekst"/>
    <w:uiPriority w:val="29"/>
    <w:rsid w:val="00BB4EC1"/>
    <w:pPr>
      <w:numPr>
        <w:ilvl w:val="8"/>
        <w:numId w:val="1"/>
      </w:numPr>
      <w:tabs>
        <w:tab w:val="clear" w:pos="5262"/>
        <w:tab w:val="num" w:pos="360"/>
      </w:tabs>
      <w:spacing w:after="200" w:line="276" w:lineRule="auto"/>
      <w:ind w:left="0" w:firstLine="0"/>
      <w:jc w:val="both"/>
    </w:pPr>
    <w:rPr>
      <w:sz w:val="22"/>
      <w:szCs w:val="22"/>
      <w:lang w:val="en-US"/>
    </w:rPr>
  </w:style>
  <w:style w:type="numbering" w:customStyle="1" w:styleId="NumberingMain">
    <w:name w:val="Numbering Main"/>
    <w:uiPriority w:val="99"/>
    <w:rsid w:val="00BB4EC1"/>
    <w:pPr>
      <w:numPr>
        <w:numId w:val="1"/>
      </w:numPr>
    </w:pPr>
  </w:style>
  <w:style w:type="character" w:customStyle="1" w:styleId="s1">
    <w:name w:val="s1"/>
    <w:basedOn w:val="Standardskrifttypeiafsnit"/>
    <w:rsid w:val="00BB4EC1"/>
  </w:style>
  <w:style w:type="paragraph" w:styleId="Brdtekst">
    <w:name w:val="Body Text"/>
    <w:basedOn w:val="Normal"/>
    <w:link w:val="BrdtekstTegn"/>
    <w:uiPriority w:val="99"/>
    <w:semiHidden/>
    <w:unhideWhenUsed/>
    <w:rsid w:val="00BB4EC1"/>
    <w:pPr>
      <w:spacing w:after="120"/>
    </w:pPr>
  </w:style>
  <w:style w:type="character" w:customStyle="1" w:styleId="BrdtekstTegn">
    <w:name w:val="Brødtekst Tegn"/>
    <w:basedOn w:val="Standardskrifttypeiafsnit"/>
    <w:link w:val="Brdtekst"/>
    <w:uiPriority w:val="99"/>
    <w:semiHidden/>
    <w:rsid w:val="00BB4EC1"/>
  </w:style>
  <w:style w:type="character" w:customStyle="1" w:styleId="Overskrift4Tegn">
    <w:name w:val="Overskrift 4 Tegn"/>
    <w:basedOn w:val="Standardskrifttypeiafsnit"/>
    <w:link w:val="Overskrift4"/>
    <w:uiPriority w:val="9"/>
    <w:semiHidden/>
    <w:rsid w:val="00E70F63"/>
    <w:rPr>
      <w:rFonts w:asciiTheme="majorHAnsi" w:eastAsiaTheme="majorEastAsia" w:hAnsiTheme="majorHAnsi" w:cstheme="majorBidi"/>
      <w:i/>
      <w:iCs/>
      <w:color w:val="2F5496" w:themeColor="accent1" w:themeShade="BF"/>
      <w:lang w:eastAsia="da-DK"/>
    </w:rPr>
  </w:style>
  <w:style w:type="paragraph" w:styleId="Korrektur">
    <w:name w:val="Revision"/>
    <w:hidden/>
    <w:uiPriority w:val="99"/>
    <w:semiHidden/>
    <w:rsid w:val="00654890"/>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066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026">
      <w:bodyDiv w:val="1"/>
      <w:marLeft w:val="0"/>
      <w:marRight w:val="0"/>
      <w:marTop w:val="0"/>
      <w:marBottom w:val="0"/>
      <w:divBdr>
        <w:top w:val="none" w:sz="0" w:space="0" w:color="auto"/>
        <w:left w:val="none" w:sz="0" w:space="0" w:color="auto"/>
        <w:bottom w:val="none" w:sz="0" w:space="0" w:color="auto"/>
        <w:right w:val="none" w:sz="0" w:space="0" w:color="auto"/>
      </w:divBdr>
    </w:div>
    <w:div w:id="340815452">
      <w:bodyDiv w:val="1"/>
      <w:marLeft w:val="0"/>
      <w:marRight w:val="0"/>
      <w:marTop w:val="0"/>
      <w:marBottom w:val="0"/>
      <w:divBdr>
        <w:top w:val="none" w:sz="0" w:space="0" w:color="auto"/>
        <w:left w:val="none" w:sz="0" w:space="0" w:color="auto"/>
        <w:bottom w:val="none" w:sz="0" w:space="0" w:color="auto"/>
        <w:right w:val="none" w:sz="0" w:space="0" w:color="auto"/>
      </w:divBdr>
    </w:div>
    <w:div w:id="1151603914">
      <w:bodyDiv w:val="1"/>
      <w:marLeft w:val="0"/>
      <w:marRight w:val="0"/>
      <w:marTop w:val="0"/>
      <w:marBottom w:val="0"/>
      <w:divBdr>
        <w:top w:val="none" w:sz="0" w:space="0" w:color="auto"/>
        <w:left w:val="none" w:sz="0" w:space="0" w:color="auto"/>
        <w:bottom w:val="none" w:sz="0" w:space="0" w:color="auto"/>
        <w:right w:val="none" w:sz="0" w:space="0" w:color="auto"/>
      </w:divBdr>
    </w:div>
    <w:div w:id="1787965150">
      <w:bodyDiv w:val="1"/>
      <w:marLeft w:val="0"/>
      <w:marRight w:val="0"/>
      <w:marTop w:val="0"/>
      <w:marBottom w:val="0"/>
      <w:divBdr>
        <w:top w:val="none" w:sz="0" w:space="0" w:color="auto"/>
        <w:left w:val="none" w:sz="0" w:space="0" w:color="auto"/>
        <w:bottom w:val="none" w:sz="0" w:space="0" w:color="auto"/>
        <w:right w:val="none" w:sz="0" w:space="0" w:color="auto"/>
      </w:divBdr>
      <w:divsChild>
        <w:div w:id="655493463">
          <w:marLeft w:val="0"/>
          <w:marRight w:val="0"/>
          <w:marTop w:val="0"/>
          <w:marBottom w:val="0"/>
          <w:divBdr>
            <w:top w:val="none" w:sz="0" w:space="0" w:color="auto"/>
            <w:left w:val="none" w:sz="0" w:space="0" w:color="auto"/>
            <w:bottom w:val="none" w:sz="0" w:space="0" w:color="auto"/>
            <w:right w:val="none" w:sz="0" w:space="0" w:color="auto"/>
          </w:divBdr>
          <w:divsChild>
            <w:div w:id="911087465">
              <w:marLeft w:val="0"/>
              <w:marRight w:val="0"/>
              <w:marTop w:val="0"/>
              <w:marBottom w:val="300"/>
              <w:divBdr>
                <w:top w:val="none" w:sz="0" w:space="0" w:color="auto"/>
                <w:left w:val="none" w:sz="0" w:space="0" w:color="auto"/>
                <w:bottom w:val="none" w:sz="0" w:space="0" w:color="auto"/>
                <w:right w:val="none" w:sz="0" w:space="0" w:color="auto"/>
              </w:divBdr>
              <w:divsChild>
                <w:div w:id="705062677">
                  <w:marLeft w:val="0"/>
                  <w:marRight w:val="0"/>
                  <w:marTop w:val="0"/>
                  <w:marBottom w:val="0"/>
                  <w:divBdr>
                    <w:top w:val="none" w:sz="0" w:space="0" w:color="auto"/>
                    <w:left w:val="none" w:sz="0" w:space="0" w:color="auto"/>
                    <w:bottom w:val="none" w:sz="0" w:space="0" w:color="auto"/>
                    <w:right w:val="none" w:sz="0" w:space="0" w:color="auto"/>
                  </w:divBdr>
                  <w:divsChild>
                    <w:div w:id="1062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906">
          <w:marLeft w:val="0"/>
          <w:marRight w:val="0"/>
          <w:marTop w:val="0"/>
          <w:marBottom w:val="0"/>
          <w:divBdr>
            <w:top w:val="none" w:sz="0" w:space="0" w:color="auto"/>
            <w:left w:val="none" w:sz="0" w:space="0" w:color="auto"/>
            <w:bottom w:val="none" w:sz="0" w:space="0" w:color="auto"/>
            <w:right w:val="none" w:sz="0" w:space="0" w:color="auto"/>
          </w:divBdr>
          <w:divsChild>
            <w:div w:id="742065012">
              <w:marLeft w:val="0"/>
              <w:marRight w:val="0"/>
              <w:marTop w:val="0"/>
              <w:marBottom w:val="0"/>
              <w:divBdr>
                <w:top w:val="none" w:sz="0" w:space="0" w:color="auto"/>
                <w:left w:val="none" w:sz="0" w:space="0" w:color="auto"/>
                <w:bottom w:val="none" w:sz="0" w:space="0" w:color="auto"/>
                <w:right w:val="none" w:sz="0" w:space="0" w:color="auto"/>
              </w:divBdr>
              <w:divsChild>
                <w:div w:id="1542206415">
                  <w:marLeft w:val="0"/>
                  <w:marRight w:val="0"/>
                  <w:marTop w:val="0"/>
                  <w:marBottom w:val="0"/>
                  <w:divBdr>
                    <w:top w:val="none" w:sz="0" w:space="0" w:color="auto"/>
                    <w:left w:val="none" w:sz="0" w:space="0" w:color="auto"/>
                    <w:bottom w:val="none" w:sz="0" w:space="0" w:color="auto"/>
                    <w:right w:val="none" w:sz="0" w:space="0" w:color="auto"/>
                  </w:divBdr>
                  <w:divsChild>
                    <w:div w:id="682904837">
                      <w:marLeft w:val="0"/>
                      <w:marRight w:val="0"/>
                      <w:marTop w:val="0"/>
                      <w:marBottom w:val="0"/>
                      <w:divBdr>
                        <w:top w:val="none" w:sz="0" w:space="0" w:color="auto"/>
                        <w:left w:val="none" w:sz="0" w:space="0" w:color="auto"/>
                        <w:bottom w:val="none" w:sz="0" w:space="0" w:color="auto"/>
                        <w:right w:val="none" w:sz="0" w:space="0" w:color="auto"/>
                      </w:divBdr>
                      <w:divsChild>
                        <w:div w:id="817697181">
                          <w:marLeft w:val="0"/>
                          <w:marRight w:val="0"/>
                          <w:marTop w:val="0"/>
                          <w:marBottom w:val="0"/>
                          <w:divBdr>
                            <w:top w:val="none" w:sz="0" w:space="0" w:color="auto"/>
                            <w:left w:val="none" w:sz="0" w:space="0" w:color="auto"/>
                            <w:bottom w:val="none" w:sz="0" w:space="0" w:color="auto"/>
                            <w:right w:val="none" w:sz="0" w:space="0" w:color="auto"/>
                          </w:divBdr>
                          <w:divsChild>
                            <w:div w:id="936908266">
                              <w:marLeft w:val="0"/>
                              <w:marRight w:val="0"/>
                              <w:marTop w:val="0"/>
                              <w:marBottom w:val="300"/>
                              <w:divBdr>
                                <w:top w:val="none" w:sz="0" w:space="0" w:color="auto"/>
                                <w:left w:val="none" w:sz="0" w:space="0" w:color="auto"/>
                                <w:bottom w:val="none" w:sz="0" w:space="0" w:color="auto"/>
                                <w:right w:val="none" w:sz="0" w:space="0" w:color="auto"/>
                              </w:divBdr>
                              <w:divsChild>
                                <w:div w:id="1229997529">
                                  <w:marLeft w:val="0"/>
                                  <w:marRight w:val="0"/>
                                  <w:marTop w:val="0"/>
                                  <w:marBottom w:val="0"/>
                                  <w:divBdr>
                                    <w:top w:val="none" w:sz="0" w:space="0" w:color="auto"/>
                                    <w:left w:val="none" w:sz="0" w:space="0" w:color="auto"/>
                                    <w:bottom w:val="none" w:sz="0" w:space="0" w:color="auto"/>
                                    <w:right w:val="none" w:sz="0" w:space="0" w:color="auto"/>
                                  </w:divBdr>
                                  <w:divsChild>
                                    <w:div w:id="1032144551">
                                      <w:marLeft w:val="0"/>
                                      <w:marRight w:val="0"/>
                                      <w:marTop w:val="0"/>
                                      <w:marBottom w:val="0"/>
                                      <w:divBdr>
                                        <w:top w:val="none" w:sz="0" w:space="0" w:color="auto"/>
                                        <w:left w:val="none" w:sz="0" w:space="0" w:color="auto"/>
                                        <w:bottom w:val="none" w:sz="0" w:space="0" w:color="auto"/>
                                        <w:right w:val="none" w:sz="0" w:space="0" w:color="auto"/>
                                      </w:divBdr>
                                      <w:divsChild>
                                        <w:div w:id="1205632320">
                                          <w:marLeft w:val="0"/>
                                          <w:marRight w:val="0"/>
                                          <w:marTop w:val="0"/>
                                          <w:marBottom w:val="0"/>
                                          <w:divBdr>
                                            <w:top w:val="none" w:sz="0" w:space="0" w:color="auto"/>
                                            <w:left w:val="none" w:sz="0" w:space="0" w:color="auto"/>
                                            <w:bottom w:val="none" w:sz="0" w:space="0" w:color="auto"/>
                                            <w:right w:val="none" w:sz="0" w:space="0" w:color="auto"/>
                                          </w:divBdr>
                                        </w:div>
                                      </w:divsChild>
                                    </w:div>
                                    <w:div w:id="1741320839">
                                      <w:marLeft w:val="0"/>
                                      <w:marRight w:val="0"/>
                                      <w:marTop w:val="0"/>
                                      <w:marBottom w:val="0"/>
                                      <w:divBdr>
                                        <w:top w:val="none" w:sz="0" w:space="0" w:color="auto"/>
                                        <w:left w:val="none" w:sz="0" w:space="0" w:color="auto"/>
                                        <w:bottom w:val="none" w:sz="0" w:space="0" w:color="auto"/>
                                        <w:right w:val="none" w:sz="0" w:space="0" w:color="auto"/>
                                      </w:divBdr>
                                      <w:divsChild>
                                        <w:div w:id="1993556782">
                                          <w:marLeft w:val="0"/>
                                          <w:marRight w:val="0"/>
                                          <w:marTop w:val="0"/>
                                          <w:marBottom w:val="0"/>
                                          <w:divBdr>
                                            <w:top w:val="none" w:sz="0" w:space="0" w:color="auto"/>
                                            <w:left w:val="none" w:sz="0" w:space="0" w:color="auto"/>
                                            <w:bottom w:val="none" w:sz="0" w:space="0" w:color="auto"/>
                                            <w:right w:val="none" w:sz="0" w:space="0" w:color="auto"/>
                                          </w:divBdr>
                                          <w:divsChild>
                                            <w:div w:id="3324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7359">
                          <w:marLeft w:val="0"/>
                          <w:marRight w:val="0"/>
                          <w:marTop w:val="0"/>
                          <w:marBottom w:val="0"/>
                          <w:divBdr>
                            <w:top w:val="none" w:sz="0" w:space="0" w:color="auto"/>
                            <w:left w:val="none" w:sz="0" w:space="0" w:color="auto"/>
                            <w:bottom w:val="none" w:sz="0" w:space="0" w:color="auto"/>
                            <w:right w:val="none" w:sz="0" w:space="0" w:color="auto"/>
                          </w:divBdr>
                          <w:divsChild>
                            <w:div w:id="1400900655">
                              <w:marLeft w:val="0"/>
                              <w:marRight w:val="0"/>
                              <w:marTop w:val="0"/>
                              <w:marBottom w:val="300"/>
                              <w:divBdr>
                                <w:top w:val="none" w:sz="0" w:space="0" w:color="auto"/>
                                <w:left w:val="none" w:sz="0" w:space="0" w:color="auto"/>
                                <w:bottom w:val="none" w:sz="0" w:space="0" w:color="auto"/>
                                <w:right w:val="none" w:sz="0" w:space="0" w:color="auto"/>
                              </w:divBdr>
                              <w:divsChild>
                                <w:div w:id="1643382757">
                                  <w:marLeft w:val="0"/>
                                  <w:marRight w:val="0"/>
                                  <w:marTop w:val="0"/>
                                  <w:marBottom w:val="0"/>
                                  <w:divBdr>
                                    <w:top w:val="none" w:sz="0" w:space="0" w:color="auto"/>
                                    <w:left w:val="none" w:sz="0" w:space="0" w:color="auto"/>
                                    <w:bottom w:val="none" w:sz="0" w:space="0" w:color="auto"/>
                                    <w:right w:val="none" w:sz="0" w:space="0" w:color="auto"/>
                                  </w:divBdr>
                                  <w:divsChild>
                                    <w:div w:id="425276485">
                                      <w:marLeft w:val="0"/>
                                      <w:marRight w:val="0"/>
                                      <w:marTop w:val="0"/>
                                      <w:marBottom w:val="0"/>
                                      <w:divBdr>
                                        <w:top w:val="none" w:sz="0" w:space="0" w:color="auto"/>
                                        <w:left w:val="none" w:sz="0" w:space="0" w:color="auto"/>
                                        <w:bottom w:val="none" w:sz="0" w:space="0" w:color="auto"/>
                                        <w:right w:val="none" w:sz="0" w:space="0" w:color="auto"/>
                                      </w:divBdr>
                                      <w:divsChild>
                                        <w:div w:id="321197922">
                                          <w:marLeft w:val="0"/>
                                          <w:marRight w:val="0"/>
                                          <w:marTop w:val="0"/>
                                          <w:marBottom w:val="0"/>
                                          <w:divBdr>
                                            <w:top w:val="none" w:sz="0" w:space="0" w:color="auto"/>
                                            <w:left w:val="none" w:sz="0" w:space="0" w:color="auto"/>
                                            <w:bottom w:val="none" w:sz="0" w:space="0" w:color="auto"/>
                                            <w:right w:val="none" w:sz="0" w:space="0" w:color="auto"/>
                                          </w:divBdr>
                                          <w:divsChild>
                                            <w:div w:id="9206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a/kb/aktiver-eller-deaktiver-cookies" TargetMode="External"/><Relationship Id="rId3" Type="http://schemas.openxmlformats.org/officeDocument/2006/relationships/settings" Target="settings.xml"/><Relationship Id="rId7" Type="http://schemas.openxmlformats.org/officeDocument/2006/relationships/hyperlink" Target="https://support.apple.com/da-dk/guide/safari/sfri47acf5d6/m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da" TargetMode="External"/><Relationship Id="rId5" Type="http://schemas.openxmlformats.org/officeDocument/2006/relationships/hyperlink" Target="https://support.microsoft.com/da-dk/help/278835/how-to-delete-cookie-files-in-internet-explor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Adolfsen</dc:creator>
  <cp:keywords/>
  <dc:description/>
  <cp:lastModifiedBy>Niels Adolfsen</cp:lastModifiedBy>
  <cp:revision>3</cp:revision>
  <dcterms:created xsi:type="dcterms:W3CDTF">2019-02-27T14:30:00Z</dcterms:created>
  <dcterms:modified xsi:type="dcterms:W3CDTF">2019-02-27T14:33:00Z</dcterms:modified>
</cp:coreProperties>
</file>